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F40145" w:rsidRDefault="005E7FAF" w:rsidP="00D76DF1">
      <w:pPr>
        <w:spacing w:after="0"/>
        <w:jc w:val="center"/>
        <w:rPr>
          <w:rFonts w:ascii="Bookman Old Style" w:eastAsia="Batang" w:hAnsi="Bookman Old Style" w:cs="Times New Roman"/>
          <w:b/>
          <w:noProof/>
          <w:sz w:val="36"/>
          <w:szCs w:val="36"/>
        </w:rPr>
      </w:pPr>
      <w:r w:rsidRPr="00F40145">
        <w:rPr>
          <w:rFonts w:ascii="Bookman Old Style" w:eastAsia="Batang" w:hAnsi="Bookman Old Style" w:cs="Times New Roman"/>
          <w:b/>
          <w:noProof/>
          <w:sz w:val="36"/>
          <w:szCs w:val="36"/>
        </w:rPr>
        <w:t>SHARING</w:t>
      </w:r>
    </w:p>
    <w:p w:rsidR="00B248C0" w:rsidRPr="00F40145" w:rsidRDefault="00B248C0" w:rsidP="00B248C0">
      <w:pPr>
        <w:pStyle w:val="NormalWeb"/>
        <w:ind w:firstLine="720"/>
        <w:jc w:val="both"/>
        <w:rPr>
          <w:rFonts w:ascii="Bookman Old Style" w:eastAsia="Batang" w:hAnsi="Bookman Old Style"/>
          <w:szCs w:val="24"/>
        </w:rPr>
      </w:pPr>
      <w:r w:rsidRPr="00F40145">
        <w:rPr>
          <w:rFonts w:ascii="Bookman Old Style" w:eastAsia="Batang" w:hAnsi="Bookman Old Style"/>
          <w:szCs w:val="24"/>
        </w:rPr>
        <w:t>For sharing this week children should bring a favorite book.  They can show us their favorite picture or read us a favorite page.  It is very helpful if the page is marked ahead of time</w:t>
      </w:r>
      <w:r w:rsidR="00D76DF1" w:rsidRPr="00F40145">
        <w:rPr>
          <w:rFonts w:ascii="Bookman Old Style" w:eastAsia="Batang" w:hAnsi="Bookman Old Style"/>
          <w:szCs w:val="24"/>
        </w:rPr>
        <w:t>.</w:t>
      </w:r>
    </w:p>
    <w:p w:rsidR="00BF1CB9" w:rsidRPr="00F40145" w:rsidRDefault="00B248C0" w:rsidP="00B248C0">
      <w:pPr>
        <w:pStyle w:val="NormalWeb"/>
        <w:ind w:firstLine="720"/>
        <w:jc w:val="both"/>
        <w:rPr>
          <w:rFonts w:ascii="Bookman Old Style" w:eastAsia="Batang" w:hAnsi="Bookman Old Style"/>
          <w:szCs w:val="24"/>
        </w:rPr>
      </w:pPr>
      <w:r w:rsidRPr="00F40145">
        <w:rPr>
          <w:rFonts w:ascii="Bookman Old Style" w:eastAsia="Batang" w:hAnsi="Bookman Old Style"/>
          <w:szCs w:val="24"/>
        </w:rPr>
        <w:t>Sharing next week will focus on syllables.  Children should bring an object with a two-syllable name.  Students sometimes refer to syllables as “claps”.</w:t>
      </w:r>
      <w:r w:rsidR="00FF7F44" w:rsidRPr="00F40145">
        <w:rPr>
          <w:rFonts w:ascii="Bookman Old Style" w:eastAsia="Batang" w:hAnsi="Bookman Old Style"/>
          <w:szCs w:val="24"/>
        </w:rPr>
        <w:t xml:space="preserve"> </w:t>
      </w:r>
    </w:p>
    <w:p w:rsidR="00B248C0" w:rsidRPr="00F40145" w:rsidRDefault="00B248C0" w:rsidP="00B248C0">
      <w:pPr>
        <w:pStyle w:val="NormalWeb"/>
        <w:ind w:firstLine="720"/>
        <w:jc w:val="both"/>
        <w:rPr>
          <w:rFonts w:ascii="Bookman Old Style" w:eastAsia="Batang" w:hAnsi="Bookman Old Style"/>
          <w:szCs w:val="24"/>
        </w:rPr>
      </w:pPr>
    </w:p>
    <w:p w:rsidR="00973325" w:rsidRPr="00F40145" w:rsidRDefault="00D76DF1" w:rsidP="00973325">
      <w:pPr>
        <w:pStyle w:val="NormalWeb"/>
        <w:jc w:val="center"/>
        <w:rPr>
          <w:rFonts w:ascii="Bookman Old Style" w:eastAsia="Batang" w:hAnsi="Bookman Old Style"/>
          <w:b/>
          <w:sz w:val="36"/>
          <w:szCs w:val="36"/>
        </w:rPr>
      </w:pPr>
      <w:r w:rsidRPr="00F40145">
        <w:rPr>
          <w:rFonts w:ascii="Bookman Old Style" w:eastAsia="Batang" w:hAnsi="Bookman Old Style"/>
          <w:b/>
          <w:sz w:val="36"/>
          <w:szCs w:val="36"/>
        </w:rPr>
        <w:t>OPEN HOUSE</w:t>
      </w:r>
    </w:p>
    <w:p w:rsidR="00973325" w:rsidRPr="00F40145" w:rsidRDefault="00973325" w:rsidP="000F1DFD">
      <w:pPr>
        <w:pStyle w:val="NormalWeb"/>
        <w:jc w:val="both"/>
        <w:rPr>
          <w:rFonts w:ascii="Bookman Old Style" w:eastAsia="Batang" w:hAnsi="Bookman Old Style"/>
          <w:szCs w:val="24"/>
        </w:rPr>
      </w:pPr>
      <w:r w:rsidRPr="00F40145">
        <w:rPr>
          <w:rFonts w:ascii="Bookman Old Style" w:eastAsia="Batang" w:hAnsi="Bookman Old Style"/>
          <w:szCs w:val="24"/>
        </w:rPr>
        <w:tab/>
      </w:r>
      <w:r w:rsidR="00B248C0" w:rsidRPr="00F40145">
        <w:rPr>
          <w:rFonts w:ascii="Bookman Old Style" w:eastAsia="Batang" w:hAnsi="Bookman Old Style"/>
          <w:szCs w:val="24"/>
        </w:rPr>
        <w:t>Thanks to all who attended Open House last week.  It is so important that children understand that parents think education is important, and your</w:t>
      </w:r>
      <w:r w:rsidR="00F40145" w:rsidRPr="00F40145">
        <w:rPr>
          <w:rFonts w:ascii="Bookman Old Style" w:eastAsia="Batang" w:hAnsi="Bookman Old Style"/>
          <w:szCs w:val="24"/>
        </w:rPr>
        <w:t xml:space="preserve"> attendance helped</w:t>
      </w:r>
      <w:r w:rsidR="00B248C0" w:rsidRPr="00F40145">
        <w:rPr>
          <w:rFonts w:ascii="Bookman Old Style" w:eastAsia="Batang" w:hAnsi="Bookman Old Style"/>
          <w:szCs w:val="24"/>
        </w:rPr>
        <w:t xml:space="preserve"> convey that message to your child.</w:t>
      </w:r>
    </w:p>
    <w:p w:rsidR="00973325" w:rsidRPr="00F40145" w:rsidRDefault="00973325" w:rsidP="00973325">
      <w:pPr>
        <w:pStyle w:val="NormalWeb"/>
        <w:jc w:val="both"/>
        <w:rPr>
          <w:rFonts w:ascii="Bookman Old Style" w:eastAsia="Batang" w:hAnsi="Bookman Old Style"/>
          <w:szCs w:val="24"/>
        </w:rPr>
      </w:pPr>
    </w:p>
    <w:p w:rsidR="00D76DF1" w:rsidRPr="00F40145" w:rsidRDefault="00D76DF1" w:rsidP="00D76DF1">
      <w:pPr>
        <w:pStyle w:val="NormalWeb"/>
        <w:jc w:val="center"/>
        <w:rPr>
          <w:rFonts w:ascii="Bookman Old Style" w:eastAsia="Batang" w:hAnsi="Bookman Old Style" w:cs="Arial"/>
          <w:b/>
          <w:sz w:val="36"/>
          <w:szCs w:val="36"/>
        </w:rPr>
      </w:pPr>
      <w:r w:rsidRPr="00F40145">
        <w:rPr>
          <w:rFonts w:ascii="Bookman Old Style" w:eastAsia="Batang" w:hAnsi="Bookman Old Style" w:cs="Arial"/>
          <w:b/>
          <w:sz w:val="36"/>
          <w:szCs w:val="36"/>
        </w:rPr>
        <w:t>SPELLING</w:t>
      </w:r>
    </w:p>
    <w:p w:rsidR="00D76DF1" w:rsidRPr="00F40145" w:rsidRDefault="00D76DF1" w:rsidP="00B248C0">
      <w:pPr>
        <w:pStyle w:val="NormalWeb"/>
        <w:jc w:val="both"/>
        <w:rPr>
          <w:rFonts w:ascii="Bookman Old Style" w:eastAsia="Batang" w:hAnsi="Bookman Old Style" w:cs="Arial"/>
          <w:szCs w:val="24"/>
        </w:rPr>
      </w:pPr>
      <w:r w:rsidRPr="00F40145">
        <w:rPr>
          <w:rFonts w:ascii="Bookman Old Style" w:eastAsia="Batang" w:hAnsi="Bookman Old Style" w:cs="Arial"/>
          <w:szCs w:val="24"/>
        </w:rPr>
        <w:tab/>
      </w:r>
      <w:r w:rsidR="00B248C0" w:rsidRPr="00F40145">
        <w:rPr>
          <w:rFonts w:ascii="Bookman Old Style" w:eastAsia="Batang" w:hAnsi="Bookman Old Style" w:cs="Arial"/>
          <w:szCs w:val="24"/>
        </w:rPr>
        <w:t>I’ve included a very thorough description of how to do spelling homework again this week.  Most students did a great job with the homework last week and on the test on Friday.</w:t>
      </w:r>
    </w:p>
    <w:p w:rsidR="00D76DF1" w:rsidRPr="00F40145" w:rsidRDefault="00D76DF1" w:rsidP="00D76DF1">
      <w:pPr>
        <w:pStyle w:val="NormalWeb"/>
        <w:ind w:firstLine="720"/>
        <w:jc w:val="both"/>
        <w:rPr>
          <w:rFonts w:ascii="Bookman Old Style" w:eastAsia="Batang" w:hAnsi="Bookman Old Style" w:cs="Arial"/>
          <w:szCs w:val="24"/>
        </w:rPr>
      </w:pPr>
      <w:r w:rsidRPr="00F40145">
        <w:rPr>
          <w:rFonts w:ascii="Bookman Old Style" w:eastAsia="Batang" w:hAnsi="Bookman Old Style" w:cs="Arial"/>
          <w:b/>
          <w:szCs w:val="24"/>
        </w:rPr>
        <w:t>Monday</w:t>
      </w:r>
      <w:r w:rsidRPr="00F40145">
        <w:rPr>
          <w:rFonts w:ascii="Bookman Old Style" w:eastAsia="Batang" w:hAnsi="Bookman Old Style" w:cs="Arial"/>
          <w:szCs w:val="24"/>
        </w:rPr>
        <w:t>:  Cut the words apart and sort them according to the headers.  Your child should read the words to you and explain the sort.  There is nothing to turn in.  Keep the words at home.</w:t>
      </w:r>
    </w:p>
    <w:p w:rsidR="00D76DF1" w:rsidRPr="00F40145" w:rsidRDefault="00D76DF1" w:rsidP="00D76DF1">
      <w:pPr>
        <w:pStyle w:val="NormalWeb"/>
        <w:ind w:firstLine="720"/>
        <w:jc w:val="both"/>
        <w:rPr>
          <w:rFonts w:ascii="Bookman Old Style" w:eastAsia="Batang" w:hAnsi="Bookman Old Style" w:cs="Arial"/>
          <w:szCs w:val="24"/>
        </w:rPr>
      </w:pPr>
      <w:r w:rsidRPr="00F40145">
        <w:rPr>
          <w:rFonts w:ascii="Bookman Old Style" w:eastAsia="Batang" w:hAnsi="Bookman Old Style" w:cs="Arial"/>
          <w:b/>
          <w:szCs w:val="24"/>
        </w:rPr>
        <w:t>Tuesday</w:t>
      </w:r>
      <w:r w:rsidRPr="00F40145">
        <w:rPr>
          <w:rFonts w:ascii="Bookman Old Style" w:eastAsia="Batang" w:hAnsi="Bookman Old Style" w:cs="Arial"/>
          <w:szCs w:val="24"/>
        </w:rPr>
        <w:t xml:space="preserve">:  Your child should sort the words again, and then write the words in their sorted categories.  This paper should be turned in on Wednesday.  Keep the words at home. </w:t>
      </w:r>
    </w:p>
    <w:p w:rsidR="00D76DF1" w:rsidRPr="00F40145" w:rsidRDefault="00D76DF1" w:rsidP="00D76DF1">
      <w:pPr>
        <w:pStyle w:val="NormalWeb"/>
        <w:ind w:firstLine="720"/>
        <w:jc w:val="both"/>
        <w:rPr>
          <w:rFonts w:ascii="Bookman Old Style" w:eastAsia="Batang" w:hAnsi="Bookman Old Style" w:cs="Arial"/>
          <w:szCs w:val="24"/>
        </w:rPr>
      </w:pPr>
      <w:r w:rsidRPr="00F40145">
        <w:rPr>
          <w:rFonts w:ascii="Bookman Old Style" w:eastAsia="Batang" w:hAnsi="Bookman Old Style" w:cs="Arial"/>
          <w:b/>
          <w:szCs w:val="24"/>
        </w:rPr>
        <w:t>Wednesday</w:t>
      </w:r>
      <w:r w:rsidRPr="00F40145">
        <w:rPr>
          <w:rFonts w:ascii="Bookman Old Style" w:eastAsia="Batang" w:hAnsi="Bookman Old Style" w:cs="Arial"/>
          <w:szCs w:val="24"/>
        </w:rPr>
        <w:t xml:space="preserve">:  You read the words to your child, and he or she writes them in the correct category.  Fix any misspelled words or words that were written in the wrong </w:t>
      </w:r>
      <w:r w:rsidRPr="00F40145">
        <w:rPr>
          <w:rFonts w:ascii="Bookman Old Style" w:eastAsia="Batang" w:hAnsi="Bookman Old Style" w:cs="Arial"/>
          <w:szCs w:val="24"/>
        </w:rPr>
        <w:lastRenderedPageBreak/>
        <w:t>categories.  Turn in the paper on Thursday.  Keep the words at home.</w:t>
      </w:r>
    </w:p>
    <w:p w:rsidR="00D76DF1" w:rsidRPr="00F40145" w:rsidRDefault="00D76DF1" w:rsidP="00D76DF1">
      <w:pPr>
        <w:pStyle w:val="NormalWeb"/>
        <w:ind w:firstLine="720"/>
        <w:jc w:val="both"/>
        <w:rPr>
          <w:rFonts w:ascii="Bookman Old Style" w:eastAsia="Batang" w:hAnsi="Bookman Old Style" w:cs="Arial"/>
          <w:szCs w:val="24"/>
        </w:rPr>
      </w:pPr>
      <w:r w:rsidRPr="00F40145">
        <w:rPr>
          <w:rFonts w:ascii="Bookman Old Style" w:eastAsia="Batang" w:hAnsi="Bookman Old Style" w:cs="Arial"/>
          <w:b/>
          <w:szCs w:val="24"/>
        </w:rPr>
        <w:t>Thursday</w:t>
      </w:r>
      <w:r w:rsidRPr="00F40145">
        <w:rPr>
          <w:rFonts w:ascii="Bookman Old Style" w:eastAsia="Batang" w:hAnsi="Bookman Old Style" w:cs="Arial"/>
          <w:szCs w:val="24"/>
        </w:rPr>
        <w:t>:  Your child sorts the words and glues them on paper and then adds two words to each category.  This gets turned in on Friday.</w:t>
      </w:r>
    </w:p>
    <w:p w:rsidR="00FF7F44" w:rsidRPr="00F40145" w:rsidRDefault="00B248C0" w:rsidP="00D76DF1">
      <w:pPr>
        <w:pStyle w:val="NormalWeb"/>
        <w:ind w:firstLine="720"/>
        <w:jc w:val="both"/>
        <w:rPr>
          <w:rFonts w:ascii="Bookman Old Style" w:eastAsia="Batang" w:hAnsi="Bookman Old Style"/>
          <w:szCs w:val="24"/>
        </w:rPr>
      </w:pPr>
      <w:r w:rsidRPr="00F40145">
        <w:rPr>
          <w:rFonts w:ascii="Bookman Old Style" w:eastAsia="Batang" w:hAnsi="Bookman Old Style" w:cs="Arial"/>
          <w:szCs w:val="24"/>
        </w:rPr>
        <w:t>Thanks for your assistance!</w:t>
      </w:r>
      <w:r w:rsidR="005E7FAF" w:rsidRPr="00F40145">
        <w:rPr>
          <w:rFonts w:ascii="Bookman Old Style" w:eastAsia="Batang" w:hAnsi="Bookman Old Style"/>
          <w:szCs w:val="24"/>
        </w:rPr>
        <w:t xml:space="preserve"> </w:t>
      </w:r>
    </w:p>
    <w:p w:rsidR="00B07D40" w:rsidRPr="00F40145" w:rsidRDefault="00B07D40" w:rsidP="00B07D40">
      <w:pPr>
        <w:pStyle w:val="NormalWeb"/>
        <w:jc w:val="both"/>
        <w:rPr>
          <w:rFonts w:ascii="Bookman Old Style" w:hAnsi="Bookman Old Style"/>
          <w:szCs w:val="24"/>
        </w:rPr>
      </w:pPr>
    </w:p>
    <w:p w:rsidR="000F1DFD" w:rsidRPr="00F40145" w:rsidRDefault="00B248C0" w:rsidP="000F1DFD">
      <w:pPr>
        <w:pStyle w:val="NormalWeb"/>
        <w:jc w:val="center"/>
        <w:rPr>
          <w:rFonts w:ascii="Bookman Old Style" w:eastAsia="Batang" w:hAnsi="Bookman Old Style"/>
          <w:b/>
          <w:sz w:val="36"/>
          <w:szCs w:val="36"/>
        </w:rPr>
      </w:pPr>
      <w:r w:rsidRPr="00F40145">
        <w:rPr>
          <w:rFonts w:ascii="Bookman Old Style" w:eastAsia="Batang" w:hAnsi="Bookman Old Style"/>
          <w:b/>
          <w:sz w:val="36"/>
          <w:szCs w:val="36"/>
        </w:rPr>
        <w:t>SCIENCE</w:t>
      </w:r>
    </w:p>
    <w:p w:rsidR="005B5E43" w:rsidRPr="00F40145" w:rsidRDefault="000F1DFD" w:rsidP="000A3C44">
      <w:pPr>
        <w:pStyle w:val="NormalWeb"/>
        <w:jc w:val="both"/>
        <w:rPr>
          <w:rFonts w:ascii="Bookman Old Style" w:eastAsia="Batang" w:hAnsi="Bookman Old Style"/>
          <w:szCs w:val="24"/>
        </w:rPr>
      </w:pPr>
      <w:r w:rsidRPr="00F40145">
        <w:rPr>
          <w:rFonts w:ascii="Bookman Old Style" w:eastAsia="Batang" w:hAnsi="Bookman Old Style"/>
          <w:szCs w:val="24"/>
        </w:rPr>
        <w:tab/>
      </w:r>
      <w:r w:rsidR="00B248C0" w:rsidRPr="00F40145">
        <w:rPr>
          <w:rFonts w:ascii="Bookman Old Style" w:eastAsia="Batang" w:hAnsi="Bookman Old Style"/>
          <w:szCs w:val="24"/>
        </w:rPr>
        <w:t>We continue our study of the weather in science this week.  Students will be making anemometers and then using them to track wind speed for five school days.</w:t>
      </w:r>
    </w:p>
    <w:p w:rsidR="0052506F" w:rsidRPr="00F40145" w:rsidRDefault="0052506F" w:rsidP="000F1DFD">
      <w:pPr>
        <w:pStyle w:val="NormalWeb"/>
        <w:jc w:val="both"/>
        <w:rPr>
          <w:rFonts w:ascii="Bookman Old Style" w:eastAsia="Batang" w:hAnsi="Bookman Old Style"/>
          <w:szCs w:val="24"/>
        </w:rPr>
      </w:pPr>
    </w:p>
    <w:p w:rsidR="000A3C44" w:rsidRPr="00F40145" w:rsidRDefault="00393636" w:rsidP="000A3C44">
      <w:pPr>
        <w:pStyle w:val="NormalWeb"/>
        <w:jc w:val="center"/>
        <w:rPr>
          <w:rFonts w:ascii="Bookman Old Style" w:eastAsia="Batang" w:hAnsi="Bookman Old Style"/>
          <w:b/>
          <w:sz w:val="36"/>
          <w:szCs w:val="36"/>
        </w:rPr>
      </w:pPr>
      <w:r w:rsidRPr="00F40145">
        <w:rPr>
          <w:rFonts w:ascii="Bookman Old Style" w:eastAsia="Batang" w:hAnsi="Bookman Old Style"/>
          <w:b/>
          <w:sz w:val="36"/>
          <w:szCs w:val="36"/>
        </w:rPr>
        <w:t>SOCIAL STUDIES</w:t>
      </w:r>
    </w:p>
    <w:p w:rsidR="000A3C44" w:rsidRPr="00F40145" w:rsidRDefault="00393636" w:rsidP="000A3C44">
      <w:pPr>
        <w:pStyle w:val="NormalWeb"/>
        <w:ind w:firstLine="720"/>
        <w:jc w:val="both"/>
        <w:rPr>
          <w:rFonts w:ascii="Bookman Old Style" w:eastAsia="Batang" w:hAnsi="Bookman Old Style" w:cs="Utsaah"/>
          <w:szCs w:val="24"/>
        </w:rPr>
      </w:pPr>
      <w:r w:rsidRPr="00F40145">
        <w:rPr>
          <w:rFonts w:ascii="Bookman Old Style" w:eastAsia="Batang" w:hAnsi="Bookman Old Style" w:cs="Arial"/>
          <w:szCs w:val="24"/>
        </w:rPr>
        <w:t xml:space="preserve">Most groups finished their salt dough countries last Friday before we ran out of salt.  The remaining groups will finish today.  </w:t>
      </w:r>
      <w:r w:rsidR="00F40145">
        <w:rPr>
          <w:rFonts w:ascii="Bookman Old Style" w:eastAsia="Batang" w:hAnsi="Bookman Old Style" w:cs="Arial"/>
          <w:szCs w:val="24"/>
        </w:rPr>
        <w:t xml:space="preserve">It has been interesting to watch students apply their knowledge of landforms to these models.  </w:t>
      </w:r>
      <w:bookmarkStart w:id="0" w:name="_GoBack"/>
      <w:bookmarkEnd w:id="0"/>
      <w:r w:rsidRPr="00F40145">
        <w:rPr>
          <w:rFonts w:ascii="Bookman Old Style" w:eastAsia="Batang" w:hAnsi="Bookman Old Style" w:cs="Arial"/>
          <w:szCs w:val="24"/>
        </w:rPr>
        <w:t>We should be able to paint these on Friday.</w:t>
      </w:r>
      <w:r w:rsidR="000A3C44" w:rsidRPr="00F40145">
        <w:rPr>
          <w:rFonts w:ascii="Bookman Old Style" w:eastAsia="Batang" w:hAnsi="Bookman Old Style" w:cs="Utsaah"/>
          <w:szCs w:val="24"/>
        </w:rPr>
        <w:t xml:space="preserve"> </w:t>
      </w:r>
    </w:p>
    <w:p w:rsidR="00E74CD1" w:rsidRPr="00F40145" w:rsidRDefault="00E74CD1" w:rsidP="00E74CD1">
      <w:pPr>
        <w:pStyle w:val="NormalWeb"/>
        <w:jc w:val="both"/>
        <w:rPr>
          <w:rFonts w:ascii="Bookman Old Style" w:eastAsia="Batang" w:hAnsi="Bookman Old Style" w:cs="Utsaah"/>
          <w:szCs w:val="24"/>
        </w:rPr>
      </w:pPr>
    </w:p>
    <w:p w:rsidR="00E74CD1" w:rsidRPr="00F40145" w:rsidRDefault="00393636" w:rsidP="00E74CD1">
      <w:pPr>
        <w:pStyle w:val="NormalWeb"/>
        <w:jc w:val="center"/>
        <w:rPr>
          <w:rFonts w:ascii="Bookman Old Style" w:eastAsia="Batang" w:hAnsi="Bookman Old Style" w:cs="Utsaah"/>
          <w:b/>
          <w:sz w:val="36"/>
          <w:szCs w:val="36"/>
        </w:rPr>
      </w:pPr>
      <w:r w:rsidRPr="00F40145">
        <w:rPr>
          <w:rFonts w:ascii="Bookman Old Style" w:eastAsia="Batang" w:hAnsi="Bookman Old Style" w:cs="Utsaah"/>
          <w:b/>
          <w:sz w:val="36"/>
          <w:szCs w:val="36"/>
        </w:rPr>
        <w:t>MIND A-MAZES</w:t>
      </w:r>
    </w:p>
    <w:p w:rsidR="00FB1A06" w:rsidRPr="00F40145" w:rsidRDefault="00E74CD1" w:rsidP="00F40145">
      <w:pPr>
        <w:pStyle w:val="NormalWeb"/>
        <w:jc w:val="both"/>
        <w:rPr>
          <w:rFonts w:ascii="Bookman Old Style" w:eastAsia="Batang" w:hAnsi="Bookman Old Style"/>
          <w:szCs w:val="24"/>
        </w:rPr>
      </w:pPr>
      <w:r w:rsidRPr="00F40145">
        <w:rPr>
          <w:rFonts w:ascii="Bookman Old Style" w:eastAsia="Batang" w:hAnsi="Bookman Old Style" w:cs="Utsaah"/>
          <w:szCs w:val="24"/>
        </w:rPr>
        <w:tab/>
      </w:r>
      <w:r w:rsidR="00393636" w:rsidRPr="00F40145">
        <w:rPr>
          <w:rFonts w:ascii="Bookman Old Style" w:eastAsia="Batang" w:hAnsi="Bookman Old Style" w:cs="Utsaah"/>
          <w:szCs w:val="24"/>
        </w:rPr>
        <w:t xml:space="preserve">Many students have expressed an interest in participating in Mind A-Mazes.  The next step is theirs as the initial work is completed outside of school hours.  </w:t>
      </w:r>
      <w:r w:rsidR="00F40145" w:rsidRPr="00F40145">
        <w:rPr>
          <w:rFonts w:ascii="Bookman Old Style" w:eastAsia="Batang" w:hAnsi="Bookman Old Style" w:cs="Utsaah"/>
          <w:szCs w:val="24"/>
        </w:rPr>
        <w:t>Children</w:t>
      </w:r>
      <w:r w:rsidR="00393636" w:rsidRPr="00F40145">
        <w:rPr>
          <w:rFonts w:ascii="Bookman Old Style" w:eastAsia="Batang" w:hAnsi="Bookman Old Style" w:cs="Utsaah"/>
          <w:szCs w:val="24"/>
        </w:rPr>
        <w:t xml:space="preserve"> need </w:t>
      </w:r>
      <w:r w:rsidR="00F40145" w:rsidRPr="00F40145">
        <w:rPr>
          <w:rFonts w:ascii="Bookman Old Style" w:eastAsia="Batang" w:hAnsi="Bookman Old Style" w:cs="Utsaah"/>
          <w:szCs w:val="24"/>
        </w:rPr>
        <w:t xml:space="preserve">to form </w:t>
      </w:r>
      <w:r w:rsidR="00393636" w:rsidRPr="00F40145">
        <w:rPr>
          <w:rFonts w:ascii="Bookman Old Style" w:eastAsia="Batang" w:hAnsi="Bookman Old Style" w:cs="Utsaah"/>
          <w:szCs w:val="24"/>
        </w:rPr>
        <w:t>teams (3 or 4 students) and then get their device built.  If you are a parent who will be hosting and supervising a building session, please ask me for a copy of the regulations.  They are very lengthy so I don’t want to j</w:t>
      </w:r>
      <w:r w:rsidR="00F40145" w:rsidRPr="00F40145">
        <w:rPr>
          <w:rFonts w:ascii="Bookman Old Style" w:eastAsia="Batang" w:hAnsi="Bookman Old Style" w:cs="Utsaah"/>
          <w:szCs w:val="24"/>
        </w:rPr>
        <w:t>ust hand them out to everyone.  Devices should be finished within the next two to three weeks so that they can be fine-tuned before the competition on October 14</w:t>
      </w:r>
      <w:r w:rsidR="00F40145" w:rsidRPr="00F40145">
        <w:rPr>
          <w:rFonts w:ascii="Bookman Old Style" w:eastAsia="Batang" w:hAnsi="Bookman Old Style" w:cs="Utsaah"/>
          <w:szCs w:val="24"/>
          <w:vertAlign w:val="superscript"/>
        </w:rPr>
        <w:t>th</w:t>
      </w:r>
      <w:r w:rsidR="00F40145" w:rsidRPr="00F40145">
        <w:rPr>
          <w:rFonts w:ascii="Bookman Old Style" w:eastAsia="Batang" w:hAnsi="Bookman Old Style" w:cs="Utsaah"/>
          <w:szCs w:val="24"/>
        </w:rPr>
        <w:t>.</w:t>
      </w:r>
      <w:r w:rsidR="00676211" w:rsidRPr="00F40145">
        <w:rPr>
          <w:rFonts w:ascii="Bookman Old Style" w:eastAsia="Batang" w:hAnsi="Bookman Old Style"/>
          <w:szCs w:val="24"/>
        </w:rPr>
        <w:t xml:space="preserve"> </w:t>
      </w:r>
    </w:p>
    <w:sectPr w:rsidR="00FB1A06" w:rsidRPr="00F40145"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tsaah">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F40145">
                          <w:r>
                            <w:rPr>
                              <w:rFonts w:ascii="Kristen ITC" w:hAnsi="Kristen ITC" w:cs="MV Boli"/>
                              <w:b/>
                              <w:sz w:val="28"/>
                              <w:szCs w:val="28"/>
                            </w:rPr>
                            <w:t>09/18</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F40145">
                    <w:r>
                      <w:rPr>
                        <w:rFonts w:ascii="Kristen ITC" w:hAnsi="Kristen ITC" w:cs="MV Boli"/>
                        <w:b/>
                        <w:sz w:val="28"/>
                        <w:szCs w:val="28"/>
                      </w:rPr>
                      <w:t>09/18</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93636"/>
    <w:rsid w:val="003A76CC"/>
    <w:rsid w:val="003A7E2E"/>
    <w:rsid w:val="00425069"/>
    <w:rsid w:val="00444FF6"/>
    <w:rsid w:val="00460630"/>
    <w:rsid w:val="004623D6"/>
    <w:rsid w:val="00476093"/>
    <w:rsid w:val="004F519C"/>
    <w:rsid w:val="004F6272"/>
    <w:rsid w:val="0052506F"/>
    <w:rsid w:val="00534DCB"/>
    <w:rsid w:val="00554F7E"/>
    <w:rsid w:val="00576A36"/>
    <w:rsid w:val="005A5B18"/>
    <w:rsid w:val="005B0D48"/>
    <w:rsid w:val="005B5E43"/>
    <w:rsid w:val="005B7851"/>
    <w:rsid w:val="005E2347"/>
    <w:rsid w:val="005E3264"/>
    <w:rsid w:val="005E7FAF"/>
    <w:rsid w:val="005F27E1"/>
    <w:rsid w:val="005F3D63"/>
    <w:rsid w:val="0060608A"/>
    <w:rsid w:val="006377A6"/>
    <w:rsid w:val="00656B12"/>
    <w:rsid w:val="006573DD"/>
    <w:rsid w:val="00676211"/>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73325"/>
    <w:rsid w:val="00996FA5"/>
    <w:rsid w:val="009C5691"/>
    <w:rsid w:val="009E050F"/>
    <w:rsid w:val="009E7D4C"/>
    <w:rsid w:val="00A21B1D"/>
    <w:rsid w:val="00A30001"/>
    <w:rsid w:val="00A41024"/>
    <w:rsid w:val="00A81467"/>
    <w:rsid w:val="00AC169B"/>
    <w:rsid w:val="00AC32F2"/>
    <w:rsid w:val="00B07D40"/>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D52DE6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6B26-A35A-4EB6-8818-4DD8CB6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2017-09-18T04:44:00Z</cp:lastPrinted>
  <dcterms:created xsi:type="dcterms:W3CDTF">2017-09-18T04:33:00Z</dcterms:created>
  <dcterms:modified xsi:type="dcterms:W3CDTF">2017-09-18T06:16:00Z</dcterms:modified>
</cp:coreProperties>
</file>